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rPr>
          <w:rFonts w:hint="eastAsia" w:ascii="仿宋_GB2312" w:hAnsi="宋体" w:eastAsia="仿宋_GB2312"/>
          <w:bCs/>
          <w:color w:val="000000"/>
          <w:sz w:val="28"/>
          <w:szCs w:val="28"/>
        </w:rPr>
      </w:pPr>
      <w:r>
        <w:rPr>
          <w:rFonts w:hint="eastAsia" w:ascii="仿宋_GB2312" w:hAnsi="宋体" w:eastAsia="仿宋_GB2312"/>
          <w:bCs/>
          <w:color w:val="000000"/>
          <w:sz w:val="28"/>
          <w:szCs w:val="28"/>
        </w:rPr>
        <w:t>附件</w:t>
      </w:r>
      <w:r>
        <w:rPr>
          <w:rFonts w:hint="eastAsia" w:ascii="仿宋_GB2312" w:hAnsi="宋体" w:eastAsia="仿宋_GB2312"/>
          <w:bCs/>
          <w:color w:val="000000"/>
          <w:sz w:val="28"/>
          <w:szCs w:val="28"/>
          <w:lang w:val="en-US" w:eastAsia="zh-CN"/>
        </w:rPr>
        <w:t>4</w:t>
      </w:r>
      <w:r>
        <w:rPr>
          <w:rFonts w:hint="eastAsia" w:ascii="仿宋_GB2312" w:hAnsi="宋体" w:eastAsia="仿宋_GB2312"/>
          <w:bCs/>
          <w:color w:val="000000"/>
          <w:sz w:val="28"/>
          <w:szCs w:val="28"/>
        </w:rPr>
        <w:t>：</w:t>
      </w:r>
    </w:p>
    <w:p>
      <w:pPr>
        <w:spacing w:before="156" w:beforeLines="50" w:after="156" w:afterLines="50" w:line="360" w:lineRule="auto"/>
        <w:rPr>
          <w:rFonts w:ascii="仿宋_GB2312" w:hAnsi="宋体" w:eastAsia="仿宋_GB2312"/>
          <w:bCs/>
          <w:color w:val="000000"/>
          <w:sz w:val="32"/>
          <w:szCs w:val="32"/>
        </w:rPr>
      </w:pPr>
      <w:r>
        <w:rPr>
          <w:rFonts w:hint="eastAsia" w:ascii="仿宋_GB2312" w:hAnsi="宋体" w:eastAsia="仿宋_GB2312"/>
          <w:bCs/>
          <w:color w:val="000000"/>
          <w:sz w:val="28"/>
          <w:szCs w:val="28"/>
        </w:rPr>
        <w:t xml:space="preserve">        </w:t>
      </w:r>
      <w:bookmarkStart w:id="1" w:name="_GoBack"/>
      <w:bookmarkEnd w:id="1"/>
      <w:r>
        <w:rPr>
          <w:rFonts w:hint="eastAsia" w:ascii="仿宋_GB2312" w:hAnsi="宋体" w:eastAsia="仿宋_GB2312"/>
          <w:bCs/>
          <w:color w:val="000000"/>
          <w:sz w:val="28"/>
          <w:szCs w:val="28"/>
        </w:rPr>
        <w:t xml:space="preserve">   </w:t>
      </w:r>
      <w:r>
        <w:rPr>
          <w:rFonts w:hint="eastAsia" w:ascii="仿宋_GB2312" w:hAnsi="宋体" w:eastAsia="仿宋_GB2312"/>
          <w:bCs/>
          <w:color w:val="000000"/>
          <w:sz w:val="32"/>
          <w:szCs w:val="32"/>
        </w:rPr>
        <w:t xml:space="preserve"> </w:t>
      </w:r>
    </w:p>
    <w:p>
      <w:pPr>
        <w:spacing w:before="156" w:beforeLines="50" w:after="156" w:afterLines="50" w:line="360" w:lineRule="auto"/>
        <w:jc w:val="center"/>
        <w:rPr>
          <w:rFonts w:ascii="仿宋_GB2312" w:hAnsi="宋体" w:eastAsia="仿宋_GB2312"/>
          <w:bCs/>
          <w:color w:val="000000"/>
          <w:sz w:val="32"/>
          <w:szCs w:val="32"/>
        </w:rPr>
      </w:pPr>
      <w:r>
        <w:rPr>
          <w:rFonts w:hint="eastAsia" w:ascii="仿宋_GB2312" w:hAnsi="宋体" w:eastAsia="仿宋_GB2312"/>
          <w:b/>
          <w:bCs/>
          <w:color w:val="000000"/>
          <w:sz w:val="32"/>
          <w:szCs w:val="32"/>
        </w:rPr>
        <w:t>法定代表人授权委托书</w:t>
      </w:r>
    </w:p>
    <w:p>
      <w:pPr>
        <w:spacing w:before="156" w:beforeLines="50" w:after="156" w:afterLines="50" w:line="360" w:lineRule="auto"/>
        <w:rPr>
          <w:rStyle w:val="6"/>
          <w:rFonts w:ascii="仿宋_GB2312" w:eastAsia="仿宋_GB2312"/>
          <w:sz w:val="28"/>
          <w:szCs w:val="28"/>
        </w:rPr>
      </w:pPr>
    </w:p>
    <w:p>
      <w:pPr>
        <w:spacing w:before="156" w:beforeLines="50" w:after="156" w:afterLines="50" w:line="360" w:lineRule="auto"/>
        <w:rPr>
          <w:rFonts w:ascii="仿宋_GB2312" w:hAnsi="宋体" w:eastAsia="仿宋_GB2312"/>
          <w:color w:val="000000"/>
          <w:sz w:val="28"/>
          <w:szCs w:val="28"/>
        </w:rPr>
      </w:pPr>
      <w:r>
        <w:rPr>
          <w:rFonts w:hint="eastAsia" w:ascii="仿宋_GB2312" w:hAnsi="宋体" w:eastAsia="仿宋_GB2312"/>
          <w:color w:val="000000"/>
          <w:sz w:val="28"/>
          <w:szCs w:val="28"/>
        </w:rPr>
        <w:t>福建中医药大学：</w:t>
      </w:r>
    </w:p>
    <w:p>
      <w:pPr>
        <w:pStyle w:val="3"/>
        <w:snapToGrid w:val="0"/>
        <w:spacing w:before="156" w:beforeLines="50" w:after="156" w:afterLines="50" w:line="360" w:lineRule="auto"/>
        <w:ind w:firstLine="700" w:firstLineChars="250"/>
        <w:jc w:val="left"/>
        <w:rPr>
          <w:rFonts w:ascii="仿宋_GB2312" w:hAnsi="宋体" w:eastAsia="仿宋_GB2312"/>
          <w:color w:val="000000"/>
          <w:sz w:val="28"/>
          <w:szCs w:val="28"/>
        </w:rPr>
      </w:pP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rPr>
        <w:t>（投标方公司全称）法定代表人（或负责人）</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color w:val="000000"/>
          <w:sz w:val="28"/>
          <w:szCs w:val="28"/>
        </w:rPr>
        <w:t xml:space="preserve"> </w:t>
      </w:r>
      <w:r>
        <w:rPr>
          <w:rFonts w:hint="eastAsia" w:ascii="仿宋_GB2312" w:hAnsi="宋体" w:eastAsia="仿宋_GB2312"/>
          <w:color w:val="000000"/>
          <w:sz w:val="28"/>
          <w:szCs w:val="28"/>
        </w:rPr>
        <w:t>授权我公司员工</w:t>
      </w: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rPr>
        <w:t>（投标方代表签名）为投标人代表，代表本公司参加贵校组织的</w:t>
      </w: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项目招标活动，全权代表我方处理投标活动的一切事宜。投标方代表在招标活动过程中所签署的一切文件和处理与之有关的一切事务，我均予以承认。投标方代表无权转委托权。特此授权。</w:t>
      </w:r>
    </w:p>
    <w:p>
      <w:pPr>
        <w:snapToGrid w:val="0"/>
        <w:spacing w:before="156" w:beforeLines="50" w:after="156" w:afterLines="50" w:line="360" w:lineRule="auto"/>
        <w:rPr>
          <w:rFonts w:ascii="仿宋_GB2312" w:hAnsi="宋体" w:eastAsia="仿宋_GB2312"/>
          <w:color w:val="000000"/>
          <w:sz w:val="28"/>
          <w:szCs w:val="28"/>
        </w:rPr>
      </w:pPr>
    </w:p>
    <w:p>
      <w:pPr>
        <w:pStyle w:val="2"/>
        <w:snapToGrid w:val="0"/>
        <w:spacing w:before="156" w:beforeLines="50" w:after="156" w:afterLines="50" w:line="360" w:lineRule="auto"/>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投标方代表：</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color w:val="000000"/>
          <w:sz w:val="28"/>
          <w:szCs w:val="28"/>
        </w:rPr>
        <w:t xml:space="preserve"> </w:t>
      </w:r>
      <w:r>
        <w:rPr>
          <w:rFonts w:hint="eastAsia" w:ascii="仿宋_GB2312" w:hAnsi="宋体" w:eastAsia="仿宋_GB2312"/>
          <w:color w:val="000000"/>
          <w:sz w:val="28"/>
          <w:szCs w:val="28"/>
        </w:rPr>
        <w:t>性别：</w:t>
      </w: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rPr>
        <w:t>身份证号：</w:t>
      </w:r>
      <w:r>
        <w:rPr>
          <w:rFonts w:hint="eastAsia" w:ascii="仿宋_GB2312" w:hAnsi="宋体" w:eastAsia="仿宋_GB2312" w:cs="??_GB2312"/>
          <w:color w:val="000000"/>
          <w:sz w:val="28"/>
          <w:szCs w:val="28"/>
          <w:u w:val="single"/>
        </w:rPr>
        <w:t xml:space="preserve">                        </w:t>
      </w:r>
    </w:p>
    <w:p>
      <w:pPr>
        <w:pStyle w:val="2"/>
        <w:snapToGrid w:val="0"/>
        <w:spacing w:before="156" w:beforeLines="50" w:after="156" w:afterLines="50" w:line="360" w:lineRule="auto"/>
        <w:ind w:firstLine="560" w:firstLineChars="200"/>
        <w:rPr>
          <w:rFonts w:ascii="仿宋_GB2312" w:hAnsi="宋体" w:eastAsia="仿宋_GB2312" w:cs="??_GB2312"/>
          <w:color w:val="000000"/>
          <w:sz w:val="28"/>
          <w:szCs w:val="28"/>
          <w:u w:val="single"/>
        </w:rPr>
      </w:pPr>
      <w:r>
        <w:rPr>
          <w:rFonts w:hint="eastAsia" w:ascii="仿宋_GB2312" w:hAnsi="宋体" w:eastAsia="仿宋_GB2312"/>
          <w:color w:val="000000"/>
          <w:sz w:val="28"/>
          <w:szCs w:val="28"/>
        </w:rPr>
        <w:t>单位：</w:t>
      </w: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rPr>
        <w:t>部门：</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color w:val="000000"/>
          <w:sz w:val="28"/>
          <w:szCs w:val="28"/>
        </w:rPr>
        <w:t xml:space="preserve"> </w:t>
      </w:r>
      <w:r>
        <w:rPr>
          <w:rFonts w:hint="eastAsia" w:ascii="仿宋_GB2312" w:hAnsi="宋体" w:eastAsia="仿宋_GB2312"/>
          <w:color w:val="000000"/>
          <w:sz w:val="28"/>
          <w:szCs w:val="28"/>
        </w:rPr>
        <w:t>职务：</w:t>
      </w:r>
      <w:r>
        <w:rPr>
          <w:rFonts w:hint="eastAsia" w:ascii="仿宋_GB2312" w:hAnsi="宋体" w:eastAsia="仿宋_GB2312" w:cs="??_GB2312"/>
          <w:color w:val="000000"/>
          <w:sz w:val="28"/>
          <w:szCs w:val="28"/>
          <w:u w:val="single"/>
        </w:rPr>
        <w:t xml:space="preserve">                  </w:t>
      </w:r>
    </w:p>
    <w:p>
      <w:pPr>
        <w:pStyle w:val="2"/>
        <w:snapToGrid w:val="0"/>
        <w:spacing w:before="156" w:beforeLines="50" w:after="156" w:afterLines="50" w:line="360" w:lineRule="auto"/>
        <w:ind w:firstLine="560" w:firstLineChars="200"/>
        <w:rPr>
          <w:rFonts w:ascii="仿宋_GB2312" w:hAnsi="宋体" w:eastAsia="仿宋_GB2312"/>
          <w:color w:val="000000"/>
          <w:sz w:val="28"/>
          <w:szCs w:val="28"/>
        </w:rPr>
      </w:pPr>
      <w:bookmarkStart w:id="0" w:name="_Toc296"/>
      <w:r>
        <w:rPr>
          <w:rFonts w:hint="eastAsia" w:ascii="仿宋_GB2312" w:hAnsi="宋体" w:eastAsia="仿宋_GB2312"/>
          <w:color w:val="000000"/>
          <w:sz w:val="28"/>
          <w:szCs w:val="28"/>
        </w:rPr>
        <w:t>详细通讯地址：</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b/>
          <w:bCs/>
          <w:color w:val="000000"/>
          <w:sz w:val="28"/>
          <w:szCs w:val="28"/>
        </w:rPr>
        <w:t xml:space="preserve"> </w:t>
      </w:r>
      <w:r>
        <w:rPr>
          <w:rFonts w:hint="eastAsia" w:ascii="仿宋_GB2312" w:hAnsi="宋体" w:eastAsia="仿宋_GB2312"/>
          <w:color w:val="000000"/>
          <w:sz w:val="28"/>
          <w:szCs w:val="28"/>
        </w:rPr>
        <w:t>邮政编码</w:t>
      </w:r>
      <w:r>
        <w:rPr>
          <w:rFonts w:hint="eastAsia" w:ascii="仿宋_GB2312" w:hAnsi="宋体" w:eastAsia="仿宋_GB2312" w:cs="??_GB2312"/>
          <w:color w:val="000000"/>
          <w:sz w:val="28"/>
          <w:szCs w:val="28"/>
        </w:rPr>
        <w:t xml:space="preserve">: </w:t>
      </w:r>
      <w:r>
        <w:rPr>
          <w:rFonts w:hint="eastAsia" w:ascii="仿宋_GB2312" w:hAnsi="宋体" w:eastAsia="仿宋_GB2312"/>
          <w:color w:val="000000"/>
          <w:sz w:val="28"/>
          <w:szCs w:val="28"/>
        </w:rPr>
        <w:t>：</w:t>
      </w:r>
      <w:r>
        <w:rPr>
          <w:rFonts w:hint="eastAsia" w:ascii="仿宋_GB2312" w:hAnsi="宋体" w:eastAsia="仿宋_GB2312" w:cs="??_GB2312"/>
          <w:color w:val="000000"/>
          <w:sz w:val="28"/>
          <w:szCs w:val="28"/>
        </w:rPr>
        <w:t xml:space="preserve"> </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color w:val="000000"/>
          <w:sz w:val="28"/>
          <w:szCs w:val="28"/>
        </w:rPr>
        <w:t xml:space="preserve"> </w:t>
      </w:r>
      <w:r>
        <w:rPr>
          <w:rFonts w:hint="eastAsia" w:ascii="仿宋_GB2312" w:hAnsi="宋体" w:eastAsia="仿宋_GB2312"/>
          <w:color w:val="000000"/>
          <w:sz w:val="28"/>
          <w:szCs w:val="28"/>
        </w:rPr>
        <w:t>电话：</w:t>
      </w:r>
      <w:bookmarkEnd w:id="0"/>
      <w:r>
        <w:rPr>
          <w:rFonts w:hint="eastAsia" w:ascii="仿宋_GB2312" w:hAnsi="宋体" w:eastAsia="仿宋_GB2312" w:cs="??_GB2312"/>
          <w:color w:val="000000"/>
          <w:sz w:val="28"/>
          <w:szCs w:val="28"/>
          <w:u w:val="single"/>
        </w:rPr>
        <w:t xml:space="preserve"> </w:t>
      </w:r>
    </w:p>
    <w:p>
      <w:pPr>
        <w:snapToGrid w:val="0"/>
        <w:spacing w:before="156" w:beforeLines="50" w:after="156" w:afterLines="50" w:line="360" w:lineRule="auto"/>
        <w:rPr>
          <w:rFonts w:ascii="仿宋_GB2312" w:hAnsi="宋体" w:eastAsia="仿宋_GB2312"/>
          <w:color w:val="000000"/>
          <w:sz w:val="28"/>
          <w:szCs w:val="28"/>
        </w:rPr>
      </w:pPr>
    </w:p>
    <w:p>
      <w:pPr>
        <w:spacing w:before="156" w:beforeLines="50" w:after="156" w:afterLines="50" w:line="360" w:lineRule="auto"/>
        <w:ind w:firstLine="3220" w:firstLineChars="1150"/>
        <w:rPr>
          <w:rFonts w:ascii="仿宋_GB2312" w:hAnsi="宋体" w:eastAsia="仿宋_GB2312" w:cs="??_GB2312"/>
          <w:color w:val="000000"/>
          <w:sz w:val="28"/>
          <w:szCs w:val="28"/>
          <w:u w:val="single"/>
        </w:rPr>
      </w:pPr>
      <w:r>
        <w:rPr>
          <w:rFonts w:hint="eastAsia" w:ascii="仿宋_GB2312" w:hAnsi="宋体" w:eastAsia="仿宋_GB2312"/>
          <w:color w:val="000000"/>
          <w:sz w:val="28"/>
          <w:szCs w:val="28"/>
        </w:rPr>
        <w:t>授权方：</w:t>
      </w:r>
      <w:r>
        <w:rPr>
          <w:rFonts w:hint="eastAsia" w:ascii="仿宋_GB2312" w:hAnsi="宋体" w:eastAsia="仿宋_GB2312" w:cs="??_GB2312"/>
          <w:color w:val="000000"/>
          <w:sz w:val="28"/>
          <w:szCs w:val="28"/>
          <w:u w:val="single"/>
        </w:rPr>
        <w:t xml:space="preserve">                                  </w:t>
      </w:r>
    </w:p>
    <w:p>
      <w:pPr>
        <w:spacing w:before="156" w:beforeLines="50" w:after="156" w:afterLines="50" w:line="360" w:lineRule="auto"/>
        <w:ind w:firstLine="3220" w:firstLineChars="1150"/>
        <w:rPr>
          <w:rFonts w:ascii="仿宋_GB2312" w:hAnsi="宋体" w:eastAsia="仿宋_GB2312" w:cs="??_GB2312"/>
          <w:color w:val="000000"/>
          <w:sz w:val="28"/>
          <w:szCs w:val="28"/>
          <w:u w:val="single"/>
        </w:rPr>
      </w:pPr>
      <w:r>
        <w:rPr>
          <w:rFonts w:hint="eastAsia" w:ascii="仿宋_GB2312" w:hAnsi="宋体" w:eastAsia="仿宋_GB2312"/>
          <w:color w:val="000000"/>
          <w:sz w:val="28"/>
          <w:szCs w:val="28"/>
        </w:rPr>
        <w:t>投标方（全称并加公章）：</w:t>
      </w:r>
      <w:r>
        <w:rPr>
          <w:rFonts w:hint="eastAsia" w:ascii="仿宋_GB2312" w:hAnsi="宋体" w:eastAsia="仿宋_GB2312" w:cs="??_GB2312"/>
          <w:color w:val="000000"/>
          <w:sz w:val="28"/>
          <w:szCs w:val="28"/>
          <w:u w:val="single"/>
        </w:rPr>
        <w:t xml:space="preserve">                     </w:t>
      </w:r>
    </w:p>
    <w:p>
      <w:pPr>
        <w:spacing w:before="156" w:beforeLines="50" w:after="156" w:afterLines="50" w:line="360" w:lineRule="auto"/>
        <w:ind w:firstLine="3220" w:firstLineChars="1150"/>
        <w:rPr>
          <w:rFonts w:ascii="仿宋_GB2312" w:hAnsi="宋体" w:eastAsia="仿宋_GB2312" w:cs="??_GB2312"/>
          <w:color w:val="000000"/>
          <w:sz w:val="28"/>
          <w:szCs w:val="28"/>
        </w:rPr>
      </w:pPr>
      <w:r>
        <w:rPr>
          <w:rFonts w:hint="eastAsia" w:ascii="仿宋_GB2312" w:hAnsi="宋体" w:eastAsia="仿宋_GB2312"/>
          <w:color w:val="000000"/>
          <w:sz w:val="28"/>
          <w:szCs w:val="28"/>
        </w:rPr>
        <w:t>投标方代表（签名）：</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color w:val="000000"/>
          <w:sz w:val="28"/>
          <w:szCs w:val="28"/>
        </w:rPr>
        <w:t xml:space="preserve"> </w:t>
      </w:r>
    </w:p>
    <w:p>
      <w:pPr>
        <w:spacing w:before="156" w:beforeLines="50" w:after="156" w:afterLines="50" w:line="360" w:lineRule="auto"/>
        <w:ind w:firstLine="3220" w:firstLineChars="1150"/>
        <w:rPr>
          <w:rFonts w:ascii="仿宋_GB2312" w:hAnsi="宋体" w:eastAsia="仿宋_GB2312"/>
          <w:color w:val="000000"/>
          <w:sz w:val="28"/>
          <w:szCs w:val="28"/>
        </w:rPr>
      </w:pPr>
      <w:r>
        <w:rPr>
          <w:rFonts w:hint="eastAsia" w:ascii="仿宋_GB2312" w:hAnsi="宋体" w:eastAsia="仿宋_GB2312"/>
          <w:color w:val="000000"/>
          <w:sz w:val="28"/>
          <w:szCs w:val="28"/>
        </w:rPr>
        <w:t>日</w:t>
      </w:r>
      <w:r>
        <w:rPr>
          <w:rFonts w:hint="eastAsia" w:ascii="仿宋_GB2312" w:hAnsi="宋体" w:eastAsia="仿宋_GB2312" w:cs="??_GB2312"/>
          <w:color w:val="000000"/>
          <w:sz w:val="28"/>
          <w:szCs w:val="28"/>
        </w:rPr>
        <w:t xml:space="preserve">    </w:t>
      </w:r>
      <w:r>
        <w:rPr>
          <w:rFonts w:hint="eastAsia" w:ascii="仿宋_GB2312" w:hAnsi="宋体" w:eastAsia="仿宋_GB2312"/>
          <w:color w:val="000000"/>
          <w:sz w:val="28"/>
          <w:szCs w:val="28"/>
        </w:rPr>
        <w:t>期：</w:t>
      </w:r>
      <w:r>
        <w:rPr>
          <w:rFonts w:hint="eastAsia" w:ascii="仿宋_GB2312" w:hAnsi="宋体" w:eastAsia="仿宋_GB2312" w:cs="??_GB2312"/>
          <w:color w:val="000000"/>
          <w:sz w:val="28"/>
          <w:szCs w:val="28"/>
          <w:u w:val="single"/>
        </w:rPr>
        <w:t xml:space="preserve">       </w:t>
      </w:r>
      <w:r>
        <w:rPr>
          <w:rFonts w:hint="eastAsia" w:ascii="仿宋_GB2312" w:hAnsi="宋体" w:eastAsia="仿宋_GB2312" w:cs="??_GB2312"/>
          <w:color w:val="000000"/>
          <w:sz w:val="28"/>
          <w:szCs w:val="28"/>
        </w:rPr>
        <w:t xml:space="preserve"> </w:t>
      </w:r>
      <w:r>
        <w:rPr>
          <w:rFonts w:hint="eastAsia" w:ascii="仿宋_GB2312" w:hAnsi="宋体" w:eastAsia="仿宋_GB2312"/>
          <w:color w:val="000000"/>
          <w:sz w:val="28"/>
          <w:szCs w:val="28"/>
        </w:rPr>
        <w:t>年</w:t>
      </w: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s="??_GB2312"/>
          <w:color w:val="000000"/>
          <w:sz w:val="28"/>
          <w:szCs w:val="28"/>
          <w:u w:val="single"/>
        </w:rPr>
        <w:t xml:space="preserve">      </w:t>
      </w:r>
      <w:r>
        <w:rPr>
          <w:rFonts w:hint="eastAsia" w:ascii="仿宋_GB2312" w:hAnsi="宋体" w:eastAsia="仿宋_GB2312"/>
          <w:color w:val="000000"/>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kZjVkYTA2N2FjZDIzOGQwNmNmY2Q3MWIzZTM5N2UifQ=="/>
  </w:docVars>
  <w:rsids>
    <w:rsidRoot w:val="1BD36A41"/>
    <w:rsid w:val="1BD36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1"/>
    </w:rPr>
  </w:style>
  <w:style w:type="paragraph" w:styleId="3">
    <w:name w:val="Plain Text"/>
    <w:basedOn w:val="1"/>
    <w:qFormat/>
    <w:uiPriority w:val="0"/>
    <w:rPr>
      <w:rFonts w:ascii="宋体" w:hAnsi="Courier New" w:cs="宋体" w:eastAsiaTheme="minorEastAsia"/>
      <w:szCs w:val="21"/>
    </w:rPr>
  </w:style>
  <w:style w:type="character" w:customStyle="1" w:styleId="6">
    <w:name w:val="bulletintext1"/>
    <w:qFormat/>
    <w:uiPriority w:val="0"/>
    <w:rPr>
      <w:rFonts w:cs="Times New Roman"/>
      <w:color w:val="000000"/>
      <w:sz w:val="19"/>
      <w:szCs w:val="1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2023-05-16T03:54:00Z</dcterms:created>
  <dc:creator>Administrator</dc:creator>
  <cp:lastModifiedBy>Administrator</cp:lastModifiedBy>
  <dcterms:modified xsi:type="dcterms:W3CDTF">2023-05-16T03:54:38Z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2D3D7BEDC02344A8811E9448AEDA393D_11</vt:lpwstr>
  </property>
</Properties>
</file>